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0490" w14:textId="77777777" w:rsidR="00A00DDA" w:rsidRDefault="00A00DDA" w:rsidP="00A00DDA">
      <w:pPr>
        <w:spacing w:after="0"/>
        <w:ind w:firstLine="709"/>
        <w:jc w:val="center"/>
      </w:pPr>
      <w:r>
        <w:t>ИНФОРМАЦИЯ</w:t>
      </w:r>
    </w:p>
    <w:p w14:paraId="1A2114A8" w14:textId="1A3128E4" w:rsidR="00A00DDA" w:rsidRDefault="00A00DDA" w:rsidP="00A00DDA">
      <w:pPr>
        <w:spacing w:after="0"/>
        <w:ind w:firstLine="709"/>
        <w:jc w:val="center"/>
      </w:pPr>
      <w:r>
        <w:t>о рассчитываемой за календарный год среднемесячной</w:t>
      </w:r>
    </w:p>
    <w:p w14:paraId="6D5C1446" w14:textId="77777777" w:rsidR="00A00DDA" w:rsidRDefault="00A00DDA" w:rsidP="00A00DDA">
      <w:pPr>
        <w:spacing w:after="0"/>
        <w:ind w:firstLine="709"/>
        <w:jc w:val="center"/>
      </w:pPr>
      <w:r>
        <w:t xml:space="preserve">заработной плате лиц, занимающих по состоянию </w:t>
      </w:r>
    </w:p>
    <w:p w14:paraId="30FDF030" w14:textId="77777777" w:rsidR="00A00DDA" w:rsidRDefault="00A00DDA" w:rsidP="00A00DDA">
      <w:pPr>
        <w:spacing w:after="0"/>
        <w:ind w:firstLine="709"/>
        <w:jc w:val="center"/>
      </w:pPr>
      <w:r>
        <w:t xml:space="preserve">на 31 декабря должности руководителя, </w:t>
      </w:r>
    </w:p>
    <w:p w14:paraId="5B806394" w14:textId="0082B247" w:rsidR="00F12C76" w:rsidRDefault="00A00DDA" w:rsidP="00A00DDA">
      <w:pPr>
        <w:spacing w:after="0"/>
        <w:ind w:firstLine="709"/>
        <w:jc w:val="center"/>
      </w:pPr>
      <w:r>
        <w:t>заместителей руководителя и главного бухгалтера</w:t>
      </w:r>
    </w:p>
    <w:p w14:paraId="68F8397A" w14:textId="77777777" w:rsidR="00A00DDA" w:rsidRDefault="00A00DDA" w:rsidP="00A00DDA">
      <w:pPr>
        <w:spacing w:after="0"/>
        <w:ind w:firstLine="709"/>
        <w:jc w:val="center"/>
      </w:pPr>
    </w:p>
    <w:p w14:paraId="4D4EC914" w14:textId="77777777" w:rsidR="00A00DDA" w:rsidRDefault="00A00DDA" w:rsidP="00A00DDA">
      <w:pPr>
        <w:spacing w:after="0"/>
        <w:ind w:firstLine="709"/>
        <w:jc w:val="center"/>
      </w:pPr>
    </w:p>
    <w:p w14:paraId="1E5502F7" w14:textId="77777777" w:rsidR="00A00DDA" w:rsidRDefault="00A00DDA" w:rsidP="00A00DDA">
      <w:pPr>
        <w:spacing w:after="0"/>
        <w:ind w:firstLine="709"/>
        <w:jc w:val="center"/>
      </w:pPr>
    </w:p>
    <w:p w14:paraId="71BCEAF0" w14:textId="545F3656" w:rsidR="00A00DDA" w:rsidRDefault="00A00DDA" w:rsidP="00A00DDA">
      <w:pPr>
        <w:spacing w:after="0"/>
        <w:ind w:firstLine="709"/>
        <w:jc w:val="center"/>
      </w:pPr>
      <w:r>
        <w:t>Государственное общеобразовательное учреждение Республики Коми «Специальная (коррекционная) школа №44» г. Усинска</w:t>
      </w:r>
    </w:p>
    <w:p w14:paraId="3924A86B" w14:textId="13486CFC" w:rsidR="00A00DDA" w:rsidRDefault="00A00DDA" w:rsidP="00A00DDA">
      <w:pPr>
        <w:spacing w:after="0"/>
        <w:ind w:firstLine="709"/>
        <w:jc w:val="center"/>
      </w:pPr>
      <w:r>
        <w:t>за 2025 год</w:t>
      </w:r>
    </w:p>
    <w:p w14:paraId="1B029030" w14:textId="77777777" w:rsidR="00A00DDA" w:rsidRDefault="00A00DDA" w:rsidP="00A00DDA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827"/>
        <w:gridCol w:w="2828"/>
      </w:tblGrid>
      <w:tr w:rsidR="00A00DDA" w14:paraId="1C786FFD" w14:textId="77777777" w:rsidTr="00A00DDA">
        <w:tc>
          <w:tcPr>
            <w:tcW w:w="704" w:type="dxa"/>
          </w:tcPr>
          <w:p w14:paraId="34E28337" w14:textId="1E8BBDE4" w:rsidR="00A00DDA" w:rsidRDefault="00A00DDA" w:rsidP="00A00DDA">
            <w:pPr>
              <w:jc w:val="center"/>
            </w:pPr>
            <w:r>
              <w:t>№ п/п</w:t>
            </w:r>
          </w:p>
        </w:tc>
        <w:tc>
          <w:tcPr>
            <w:tcW w:w="1985" w:type="dxa"/>
          </w:tcPr>
          <w:p w14:paraId="70D0A0E1" w14:textId="0EA62CCE" w:rsidR="00A00DDA" w:rsidRDefault="00A00DDA" w:rsidP="00A00DDA">
            <w:pPr>
              <w:jc w:val="center"/>
            </w:pPr>
            <w:r>
              <w:t xml:space="preserve">Должность </w:t>
            </w:r>
          </w:p>
        </w:tc>
        <w:tc>
          <w:tcPr>
            <w:tcW w:w="3827" w:type="dxa"/>
          </w:tcPr>
          <w:p w14:paraId="0EB8D805" w14:textId="7DE8B4A0" w:rsidR="00A00DDA" w:rsidRDefault="00A00DDA" w:rsidP="00A00DDA">
            <w:pPr>
              <w:jc w:val="center"/>
            </w:pPr>
            <w:r>
              <w:t>Фамилия, имя, отчество</w:t>
            </w:r>
          </w:p>
        </w:tc>
        <w:tc>
          <w:tcPr>
            <w:tcW w:w="2828" w:type="dxa"/>
          </w:tcPr>
          <w:p w14:paraId="6443EA17" w14:textId="684D289B" w:rsidR="00A00DDA" w:rsidRDefault="00A00DDA" w:rsidP="00A00DDA">
            <w:pPr>
              <w:jc w:val="center"/>
            </w:pPr>
            <w:r>
              <w:t>Величина рассчитываемой среднемесячной заработной платы</w:t>
            </w:r>
          </w:p>
        </w:tc>
      </w:tr>
      <w:tr w:rsidR="00A00DDA" w14:paraId="764CF03F" w14:textId="77777777" w:rsidTr="00A00DDA">
        <w:tc>
          <w:tcPr>
            <w:tcW w:w="704" w:type="dxa"/>
          </w:tcPr>
          <w:p w14:paraId="536D0B82" w14:textId="6749A8E4" w:rsidR="00A00DDA" w:rsidRDefault="00A00DDA" w:rsidP="00A00DDA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195F68D3" w14:textId="0D363616" w:rsidR="00A00DDA" w:rsidRDefault="00A00DDA" w:rsidP="00A00DDA">
            <w:pPr>
              <w:jc w:val="center"/>
            </w:pPr>
            <w:r>
              <w:t xml:space="preserve">Директор </w:t>
            </w:r>
          </w:p>
        </w:tc>
        <w:tc>
          <w:tcPr>
            <w:tcW w:w="3827" w:type="dxa"/>
          </w:tcPr>
          <w:p w14:paraId="7C451E05" w14:textId="4FC5764A" w:rsidR="00A00DDA" w:rsidRDefault="00A00DDA" w:rsidP="00A00DDA">
            <w:pPr>
              <w:jc w:val="center"/>
            </w:pPr>
            <w:proofErr w:type="spellStart"/>
            <w:r>
              <w:t>Крышнева</w:t>
            </w:r>
            <w:proofErr w:type="spellEnd"/>
            <w:r>
              <w:t xml:space="preserve"> Марина Ивановна</w:t>
            </w:r>
          </w:p>
        </w:tc>
        <w:tc>
          <w:tcPr>
            <w:tcW w:w="2828" w:type="dxa"/>
          </w:tcPr>
          <w:p w14:paraId="029DAEF0" w14:textId="5F8A77D1" w:rsidR="00A00DDA" w:rsidRDefault="00A00DDA" w:rsidP="00A00DDA">
            <w:pPr>
              <w:jc w:val="center"/>
            </w:pPr>
            <w:r>
              <w:t>1 180 375,48</w:t>
            </w:r>
          </w:p>
        </w:tc>
      </w:tr>
      <w:tr w:rsidR="00A00DDA" w14:paraId="11C51BBB" w14:textId="77777777" w:rsidTr="00A00DDA">
        <w:tc>
          <w:tcPr>
            <w:tcW w:w="704" w:type="dxa"/>
          </w:tcPr>
          <w:p w14:paraId="7A0293D4" w14:textId="51C59DFD" w:rsidR="00A00DDA" w:rsidRDefault="00A00DDA" w:rsidP="00A00DD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FEE3582" w14:textId="5539D341" w:rsidR="00A00DDA" w:rsidRDefault="00A00DDA" w:rsidP="00A00DDA">
            <w:pPr>
              <w:jc w:val="center"/>
            </w:pPr>
            <w:r>
              <w:t>Заместитель директора</w:t>
            </w:r>
          </w:p>
        </w:tc>
        <w:tc>
          <w:tcPr>
            <w:tcW w:w="3827" w:type="dxa"/>
          </w:tcPr>
          <w:p w14:paraId="0087A20F" w14:textId="549A287C" w:rsidR="00A00DDA" w:rsidRDefault="00A00DDA" w:rsidP="00A00DDA">
            <w:pPr>
              <w:jc w:val="center"/>
            </w:pPr>
            <w:proofErr w:type="spellStart"/>
            <w:r>
              <w:t>Гирина</w:t>
            </w:r>
            <w:proofErr w:type="spellEnd"/>
            <w:r>
              <w:t xml:space="preserve"> Олеся Александровна</w:t>
            </w:r>
          </w:p>
        </w:tc>
        <w:tc>
          <w:tcPr>
            <w:tcW w:w="2828" w:type="dxa"/>
          </w:tcPr>
          <w:p w14:paraId="6E60C727" w14:textId="3A79CBF7" w:rsidR="00A00DDA" w:rsidRDefault="00A00DDA" w:rsidP="00A00DDA">
            <w:pPr>
              <w:jc w:val="center"/>
            </w:pPr>
            <w:r>
              <w:t>1 346 819,48</w:t>
            </w:r>
          </w:p>
        </w:tc>
      </w:tr>
      <w:tr w:rsidR="00A00DDA" w14:paraId="74596ED5" w14:textId="77777777" w:rsidTr="00A00DDA">
        <w:tc>
          <w:tcPr>
            <w:tcW w:w="704" w:type="dxa"/>
          </w:tcPr>
          <w:p w14:paraId="69908725" w14:textId="25FDCEB4" w:rsidR="00A00DDA" w:rsidRDefault="00A00DDA" w:rsidP="00A00DDA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689D82A3" w14:textId="26708084" w:rsidR="00A00DDA" w:rsidRDefault="00A00DDA" w:rsidP="00A00DDA">
            <w:pPr>
              <w:jc w:val="center"/>
            </w:pPr>
            <w:r>
              <w:t>Заместитель директора</w:t>
            </w:r>
          </w:p>
        </w:tc>
        <w:tc>
          <w:tcPr>
            <w:tcW w:w="3827" w:type="dxa"/>
          </w:tcPr>
          <w:p w14:paraId="7DA98C24" w14:textId="3B5C431A" w:rsidR="00A00DDA" w:rsidRDefault="00A00DDA" w:rsidP="00A00DDA">
            <w:pPr>
              <w:jc w:val="center"/>
            </w:pPr>
            <w:r>
              <w:t>Касперская Ирина Валерьевна</w:t>
            </w:r>
          </w:p>
        </w:tc>
        <w:tc>
          <w:tcPr>
            <w:tcW w:w="2828" w:type="dxa"/>
          </w:tcPr>
          <w:p w14:paraId="6C72349D" w14:textId="39D56EEC" w:rsidR="00A00DDA" w:rsidRDefault="00A00DDA" w:rsidP="00A00DDA">
            <w:pPr>
              <w:jc w:val="center"/>
            </w:pPr>
            <w:r>
              <w:t>573 487,44</w:t>
            </w:r>
          </w:p>
        </w:tc>
      </w:tr>
      <w:tr w:rsidR="00A00DDA" w14:paraId="482DA4A1" w14:textId="77777777" w:rsidTr="00A00DDA">
        <w:tc>
          <w:tcPr>
            <w:tcW w:w="704" w:type="dxa"/>
          </w:tcPr>
          <w:p w14:paraId="79A42715" w14:textId="1A118F61" w:rsidR="00A00DDA" w:rsidRDefault="00A00DDA" w:rsidP="00A00DDA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14:paraId="297C485E" w14:textId="6D922106" w:rsidR="00A00DDA" w:rsidRDefault="00A00DDA" w:rsidP="00A00DDA">
            <w:pPr>
              <w:jc w:val="center"/>
            </w:pPr>
            <w:r>
              <w:t>Заместитель директора</w:t>
            </w:r>
          </w:p>
        </w:tc>
        <w:tc>
          <w:tcPr>
            <w:tcW w:w="3827" w:type="dxa"/>
          </w:tcPr>
          <w:p w14:paraId="1FF0FBD1" w14:textId="7E03AAAE" w:rsidR="00A00DDA" w:rsidRDefault="00A00DDA" w:rsidP="00A00DDA">
            <w:pPr>
              <w:jc w:val="center"/>
            </w:pPr>
            <w:proofErr w:type="spellStart"/>
            <w:r>
              <w:t>Скальская</w:t>
            </w:r>
            <w:proofErr w:type="spellEnd"/>
            <w:r>
              <w:t xml:space="preserve"> Анна Леонидовна</w:t>
            </w:r>
          </w:p>
        </w:tc>
        <w:tc>
          <w:tcPr>
            <w:tcW w:w="2828" w:type="dxa"/>
          </w:tcPr>
          <w:p w14:paraId="7AF94735" w14:textId="71FD10DC" w:rsidR="00A00DDA" w:rsidRDefault="00A00DDA" w:rsidP="00A00DDA">
            <w:pPr>
              <w:jc w:val="center"/>
            </w:pPr>
            <w:r>
              <w:t>183 832,39</w:t>
            </w:r>
          </w:p>
        </w:tc>
      </w:tr>
      <w:tr w:rsidR="00A00DDA" w14:paraId="30528916" w14:textId="77777777" w:rsidTr="00A00DDA">
        <w:tc>
          <w:tcPr>
            <w:tcW w:w="704" w:type="dxa"/>
          </w:tcPr>
          <w:p w14:paraId="70F2F66C" w14:textId="6961D613" w:rsidR="00A00DDA" w:rsidRDefault="00A00DDA" w:rsidP="00A00DDA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14:paraId="33E48D96" w14:textId="4B11855A" w:rsidR="00A00DDA" w:rsidRDefault="00A00DDA" w:rsidP="00A00DDA">
            <w:pPr>
              <w:jc w:val="center"/>
            </w:pPr>
            <w:r>
              <w:t>Главный бухгалтер</w:t>
            </w:r>
          </w:p>
        </w:tc>
        <w:tc>
          <w:tcPr>
            <w:tcW w:w="3827" w:type="dxa"/>
          </w:tcPr>
          <w:p w14:paraId="6218932D" w14:textId="333E9035" w:rsidR="00A00DDA" w:rsidRDefault="00A00DDA" w:rsidP="00A00DDA">
            <w:pPr>
              <w:jc w:val="center"/>
            </w:pPr>
            <w:r>
              <w:t>Яворская Наталия Владимировна</w:t>
            </w:r>
          </w:p>
        </w:tc>
        <w:tc>
          <w:tcPr>
            <w:tcW w:w="2828" w:type="dxa"/>
          </w:tcPr>
          <w:p w14:paraId="63D2FD76" w14:textId="329A46AF" w:rsidR="00A00DDA" w:rsidRDefault="00A00DDA" w:rsidP="00A00DDA">
            <w:pPr>
              <w:jc w:val="center"/>
            </w:pPr>
            <w:r>
              <w:t>1 424 122,22</w:t>
            </w:r>
          </w:p>
        </w:tc>
      </w:tr>
    </w:tbl>
    <w:p w14:paraId="7223FDAE" w14:textId="77777777" w:rsidR="00A00DDA" w:rsidRDefault="00A00DDA" w:rsidP="00A00DDA">
      <w:pPr>
        <w:spacing w:after="0"/>
        <w:ind w:firstLine="709"/>
        <w:jc w:val="center"/>
      </w:pPr>
    </w:p>
    <w:sectPr w:rsidR="00A00D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5"/>
    <w:rsid w:val="005B4029"/>
    <w:rsid w:val="006C0B77"/>
    <w:rsid w:val="00782A75"/>
    <w:rsid w:val="00810DA4"/>
    <w:rsid w:val="008242FF"/>
    <w:rsid w:val="00870751"/>
    <w:rsid w:val="00922C48"/>
    <w:rsid w:val="00A00DDA"/>
    <w:rsid w:val="00B915B7"/>
    <w:rsid w:val="00DF0E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213A"/>
  <w15:chartTrackingRefBased/>
  <w15:docId w15:val="{7FF19651-01D0-4659-BC87-14C22665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82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A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A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A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A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A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A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A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A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A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A7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2A7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82A7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82A7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82A7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82A7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82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A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A7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82A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A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A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A7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82A7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0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Гл.бух</dc:creator>
  <cp:keywords/>
  <dc:description/>
  <cp:lastModifiedBy>Гл.бух</cp:lastModifiedBy>
  <cp:revision>3</cp:revision>
  <dcterms:created xsi:type="dcterms:W3CDTF">2026-02-16T06:13:00Z</dcterms:created>
  <dcterms:modified xsi:type="dcterms:W3CDTF">2026-02-16T11:23:00Z</dcterms:modified>
</cp:coreProperties>
</file>